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208" w:rsidRPr="000307F8" w:rsidRDefault="00A54208" w:rsidP="00A54208">
      <w:pPr>
        <w:pStyle w:val="Nadpis1"/>
        <w:rPr>
          <w:lang w:val="en-GB"/>
        </w:rPr>
      </w:pPr>
      <w:bookmarkStart w:id="0" w:name="_Toc436215881"/>
      <w:r w:rsidRPr="000307F8">
        <w:rPr>
          <w:lang w:val="en-GB"/>
        </w:rPr>
        <w:t>Danubiana sa chce ukázať aj v Nemecku</w:t>
      </w:r>
      <w:bookmarkEnd w:id="0"/>
    </w:p>
    <w:p w:rsidR="00A54208" w:rsidRPr="000307F8" w:rsidRDefault="00A54208" w:rsidP="00A54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[24hod.sk 10/09/2015]</w:t>
      </w:r>
    </w:p>
    <w:p w:rsidR="00A54208" w:rsidRPr="000307F8" w:rsidRDefault="00A54208" w:rsidP="00A54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Autor: Teraz.sk, spravodajský portál tlačovej agentúry TASR</w:t>
      </w:r>
    </w:p>
    <w:p w:rsidR="00A54208" w:rsidRPr="000307F8" w:rsidRDefault="00A54208" w:rsidP="00A54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Link: </w:t>
      </w:r>
      <w:hyperlink r:id="rId4" w:history="1">
        <w:r w:rsidRPr="000307F8">
          <w:rPr>
            <w:rFonts w:cs="Arial"/>
            <w:sz w:val="24"/>
            <w:szCs w:val="24"/>
            <w:u w:val="single"/>
            <w:lang w:val="en-GB"/>
          </w:rPr>
          <w:t>http://www.24hod.sk/danubiana-sa-chce-ukazat-aj-v-nemecku-cl384889.html</w:t>
        </w:r>
      </w:hyperlink>
    </w:p>
    <w:p w:rsidR="00A54208" w:rsidRPr="000307F8" w:rsidRDefault="00A54208" w:rsidP="00A54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Danubiana sa chce ukázať aj v Nemecku</w:t>
      </w:r>
    </w:p>
    <w:p w:rsidR="00A54208" w:rsidRPr="000307F8" w:rsidRDefault="00A54208" w:rsidP="00A54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Text:</w:t>
      </w:r>
    </w:p>
    <w:p w:rsidR="00A54208" w:rsidRPr="000307F8" w:rsidRDefault="00A54208" w:rsidP="00A54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Bratislava 10. septembra (TASR) – O možnosti rozšírenia pôsobenia galérie Danubiana do Európy sa dnes rokuje v Bratislave. S viceprimátorom nemeckého mesta Ulm a ďalšími zástupcami delegovanými v rámci Dunajských festivalov sa stretnú predstavitelia Bratislavskej organizácie cestovného ruchu – Bratislava Tourist Board (BTB). Potvrdil to TASR marketingový riaditeľ BTB František Morong.</w:t>
      </w:r>
    </w:p>
    <w:p w:rsidR="00A54208" w:rsidRPr="000307F8" w:rsidRDefault="00A54208" w:rsidP="00A54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„Stratégia rozšíreného podujatia by sa mala začať práve rozhovormi, ktoré možno prinesú to, že sa nakoniec kus Danubiany a umenia zo Slovenska prenesie do Nemecka," spresnil Morong. </w:t>
      </w:r>
    </w:p>
    <w:p w:rsidR="00A54208" w:rsidRPr="000307F8" w:rsidRDefault="00A54208" w:rsidP="00A54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„Organizátorom Dunajského festivalu ide o kooperáciu nielen v gastro a tradičnej kultúre, ale vo všetkých artefaktoch umenia vrátane umenia vizuálneho charakteru, ako sú maľba či sochárstvo,“ dodal. </w:t>
      </w:r>
    </w:p>
    <w:p w:rsidR="00A54208" w:rsidRPr="000307F8" w:rsidRDefault="00A54208" w:rsidP="00A54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Morong nevylúčil ani to, že pre zlepšenie propagácie Bratislavy a slovenského umenia budú v rámci Danube Festivalu vystavovať aj v centre hlavného mesta. „Určite, ak táto koncepcia prejde do praxe, budeme vystavovať aj na nábrežiach. Zatiaľ to neviem presne konkretizovať. Uvidíme, čo bude v budúcich rokoch," uzavrel Morong.</w:t>
      </w:r>
    </w:p>
    <w:p w:rsidR="00A54208" w:rsidRPr="000307F8" w:rsidRDefault="00A54208" w:rsidP="00A54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Zdroj - Teraz.sk, spravodajský portál tlačovej agentúry TASR</w:t>
      </w:r>
    </w:p>
    <w:p w:rsidR="00A54208" w:rsidRPr="000307F8" w:rsidRDefault="00A54208" w:rsidP="00A54208">
      <w:pPr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-END-</w:t>
      </w:r>
    </w:p>
    <w:p w:rsidR="00780D63" w:rsidRPr="000307F8" w:rsidRDefault="00780D63" w:rsidP="00780D63">
      <w:pPr>
        <w:pStyle w:val="Nadpis1"/>
        <w:rPr>
          <w:lang w:val="en-GB"/>
        </w:rPr>
      </w:pPr>
      <w:bookmarkStart w:id="1" w:name="_Toc436215882"/>
      <w:r w:rsidRPr="000307F8">
        <w:rPr>
          <w:lang w:val="en-GB"/>
        </w:rPr>
        <w:t>Danubiana sa chce ukázať aj v Nemecku</w:t>
      </w:r>
      <w:bookmarkEnd w:id="1"/>
    </w:p>
    <w:p w:rsidR="00780D63" w:rsidRPr="000307F8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[teraz.sk 10/09/2015]</w:t>
      </w:r>
    </w:p>
    <w:p w:rsidR="00780D63" w:rsidRPr="000307F8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Autor: TASR</w:t>
      </w:r>
    </w:p>
    <w:p w:rsidR="00780D63" w:rsidRPr="000307F8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Čas: 11:34</w:t>
      </w:r>
    </w:p>
    <w:p w:rsidR="00780D63" w:rsidRPr="000307F8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Link: </w:t>
      </w:r>
      <w:hyperlink r:id="rId5" w:history="1">
        <w:r w:rsidRPr="000307F8">
          <w:rPr>
            <w:rFonts w:cs="Arial"/>
            <w:sz w:val="24"/>
            <w:szCs w:val="24"/>
            <w:u w:val="single"/>
            <w:lang w:val="en-GB"/>
          </w:rPr>
          <w:t>http://www.teraz.sk/kultura/danubiana-sa-chce-ukazat-aj-v-nemecku/154909-clanok.html</w:t>
        </w:r>
      </w:hyperlink>
    </w:p>
    <w:p w:rsidR="00780D63" w:rsidRPr="000307F8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Danubiana sa chce ukázať aj v Nemecku</w:t>
      </w:r>
    </w:p>
    <w:p w:rsidR="00780D63" w:rsidRPr="000307F8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Text:</w:t>
      </w:r>
    </w:p>
    <w:p w:rsidR="00780D63" w:rsidRPr="000307F8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Organizátorom Dunajského festivalu ide o kooperáciu nielen v gastro a tradičnej kultúre, ale vo všetkých artefaktoch umenia vrátane umenia vizuálneho charakteru, ako sú maľba či sochárstvo.</w:t>
      </w:r>
    </w:p>
    <w:p w:rsidR="00780D63" w:rsidRPr="000307F8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Ilustračná snímka Foto: TASR/Martin Baumann</w:t>
      </w:r>
    </w:p>
    <w:p w:rsidR="00780D63" w:rsidRPr="000307F8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Bratislava 10. septembra (TASR) – O možnosti rozšírenia pôsobenia galérie Danubiana do Európy sa dnes rokuje v Bratislave. S viceprimátorom nemeckého mesta Ulm a ďalšími zástupcami delegovanými v rámci Dunajských festivalov sa stretnú predstavitelia Bratislavskej organizácie cestovného ruchu – Bratislava Tourist Board (BTB). Potvrdil to TASR marketingový riaditeľ BTB František Morong.</w:t>
      </w:r>
    </w:p>
    <w:p w:rsidR="00780D63" w:rsidRPr="000307F8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„Stratégia rozšíreného podujatia by sa mala začať práve rozhovormi, ktoré možno prinesú to, že sa nakoniec kus Danubiany a umenia zo Slovenska prenesie do Nemecka," spresnil Morong.</w:t>
      </w:r>
    </w:p>
    <w:p w:rsidR="00780D63" w:rsidRPr="000307F8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„Organizátorom Dunajského festivalu ide o kooperáciu nielen v gastro a tradičnej kultúre, ale vo všetkých artefaktoch umenia vrátane umenia vizuálneho charakteru, ako sú maľba či sochárstvo,“ dodal.</w:t>
      </w:r>
    </w:p>
    <w:p w:rsidR="00780D63" w:rsidRPr="000307F8" w:rsidRDefault="00780D63" w:rsidP="0078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lastRenderedPageBreak/>
        <w:t>Morong nevylúčil ani to, že pre zlepšenie propagácie Bratislavy a slovenského umenia budú v rámci Danube Festivalu vystavovať aj v centre hlavného mesta. „Určite, ak táto koncepcia prejde do praxe, budeme vystavovať aj na nábrežiach. Zatiaľ to neviem presne konkretizovať. Uvidíme, čo bude v budúcich rokoch," uzavrel Morong.</w:t>
      </w:r>
    </w:p>
    <w:p w:rsidR="00780D63" w:rsidRPr="000307F8" w:rsidRDefault="00780D63" w:rsidP="00780D63">
      <w:pPr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-END-</w:t>
      </w:r>
    </w:p>
    <w:p w:rsidR="00EC6E3E" w:rsidRDefault="00EC6E3E">
      <w:bookmarkStart w:id="2" w:name="_GoBack"/>
      <w:bookmarkEnd w:id="2"/>
    </w:p>
    <w:sectPr w:rsidR="00EC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08"/>
    <w:rsid w:val="00780D63"/>
    <w:rsid w:val="00A54208"/>
    <w:rsid w:val="00E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FDD09-F3EE-4DE3-9B61-D636021F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4208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A542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542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raz.sk/kultura/danubiana-sa-chce-ukazat-aj-v-nemecku/154909-clanok.html" TargetMode="External"/><Relationship Id="rId4" Type="http://schemas.openxmlformats.org/officeDocument/2006/relationships/hyperlink" Target="http://www.24hod.sk/danubiana-sa-chce-ukazat-aj-v-nemecku-cl384889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Bednaricova</dc:creator>
  <cp:keywords/>
  <dc:description/>
  <cp:lastModifiedBy>Bednaricova</cp:lastModifiedBy>
  <cp:revision>2</cp:revision>
  <dcterms:created xsi:type="dcterms:W3CDTF">2015-11-26T13:16:00Z</dcterms:created>
  <dcterms:modified xsi:type="dcterms:W3CDTF">2015-11-26T13:16:00Z</dcterms:modified>
</cp:coreProperties>
</file>